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BB" w:rsidRPr="00D836BB" w:rsidRDefault="00D836BB" w:rsidP="00D836B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836BB">
        <w:rPr>
          <w:rFonts w:ascii="Times New Roman" w:hAnsi="Times New Roman"/>
          <w:sz w:val="28"/>
          <w:szCs w:val="28"/>
          <w:u w:val="single"/>
        </w:rPr>
        <w:t>Сценарий День защиты детей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 xml:space="preserve">КЛОУН: </w:t>
      </w:r>
      <w:r w:rsidRPr="00D836BB">
        <w:rPr>
          <w:rFonts w:ascii="Times New Roman" w:hAnsi="Times New Roman"/>
          <w:sz w:val="28"/>
          <w:szCs w:val="28"/>
        </w:rPr>
        <w:t>Здравствуйте, Здравствуйте, Здравствуйте!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Я рад приветствовать вас!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Как много светлых улыбок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Я вижу на лицах сейчас.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Сегодня первое июня, первый день лета и сегодня же отмечается Международный день защиты детей. Так что сегодня ваш день, дорогие ребята.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>Реб.</w:t>
      </w:r>
      <w:r w:rsidRPr="00D836BB">
        <w:rPr>
          <w:rFonts w:ascii="Times New Roman" w:hAnsi="Times New Roman"/>
          <w:sz w:val="28"/>
          <w:szCs w:val="28"/>
        </w:rPr>
        <w:t xml:space="preserve"> Первый день цветного лета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Вместе нас собрал, друзья.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Праздник детства, песен, света,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Праздник мира и добра!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 xml:space="preserve">Клоун: </w:t>
      </w:r>
      <w:r w:rsidRPr="00D836BB">
        <w:rPr>
          <w:rFonts w:ascii="Times New Roman" w:hAnsi="Times New Roman"/>
          <w:sz w:val="28"/>
          <w:szCs w:val="28"/>
        </w:rPr>
        <w:t>Этим ясным, солнечным днём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Давайте в гости к лету пойдём.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А чтоб было веселей,-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Песню вместе споём скорей!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  <w:u w:val="single"/>
        </w:rPr>
        <w:t>Исполняется песня «Мы едем-едем-едем в далекие края». Дети идут вокруг детского сада и поют песню</w:t>
      </w:r>
      <w:r w:rsidRPr="00D836BB">
        <w:rPr>
          <w:rFonts w:ascii="Times New Roman" w:hAnsi="Times New Roman"/>
          <w:sz w:val="28"/>
          <w:szCs w:val="28"/>
        </w:rPr>
        <w:t>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>1. Ребенок</w:t>
      </w:r>
      <w:r w:rsidRPr="00D836BB">
        <w:rPr>
          <w:rFonts w:ascii="Times New Roman" w:hAnsi="Times New Roman"/>
          <w:sz w:val="28"/>
          <w:szCs w:val="28"/>
        </w:rPr>
        <w:t>: На свете живут разноцветные дети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Живут на одной разноцветной планете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И эта планета на все времена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 xml:space="preserve">У всех разноцветных всего лишь одна. 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>2. Ребенок:</w:t>
      </w:r>
      <w:r w:rsidRPr="00D836BB">
        <w:rPr>
          <w:rFonts w:ascii="Times New Roman" w:hAnsi="Times New Roman"/>
          <w:sz w:val="28"/>
          <w:szCs w:val="28"/>
        </w:rPr>
        <w:t xml:space="preserve"> Кружится планета, большая планета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Ладонями солнца она согрета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Но греют планету намного сильней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Улыбки и смех разноцветных детей.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>3. Ребенок:</w:t>
      </w:r>
      <w:r w:rsidRPr="00D836BB">
        <w:rPr>
          <w:rFonts w:ascii="Times New Roman" w:hAnsi="Times New Roman"/>
          <w:sz w:val="28"/>
          <w:szCs w:val="28"/>
        </w:rPr>
        <w:t xml:space="preserve"> Ведь, правда, друзья, хорошо на планете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Когда на планете хозяева - дети!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>4 Реб.</w:t>
      </w:r>
      <w:r w:rsidRPr="00D836BB">
        <w:rPr>
          <w:rFonts w:ascii="Times New Roman" w:hAnsi="Times New Roman"/>
          <w:sz w:val="28"/>
          <w:szCs w:val="28"/>
        </w:rPr>
        <w:t xml:space="preserve"> Мы встречаем праздник лета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Праздник солнца, праздник света!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Чтоб звенел веселый смех,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Детвора не плакала,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Светит солнышко для всех,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Светит одинаково.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 xml:space="preserve"> 5 Реб</w:t>
      </w:r>
      <w:r w:rsidRPr="00D836BB">
        <w:rPr>
          <w:rFonts w:ascii="Times New Roman" w:hAnsi="Times New Roman"/>
          <w:sz w:val="28"/>
          <w:szCs w:val="28"/>
        </w:rPr>
        <w:t>. Солнце нам откроет день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Золотистым ключиком,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Чтоб досталось на земле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Каждому по лучику.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Встречает ребят Мальвина: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Здравствуйте, ребята!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Я подружка Буратино.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А зовут меня Мальвина!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Если вы меня узнали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Ручкой все мне помахали!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lastRenderedPageBreak/>
        <w:t>Ой, ребята, как вас много,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И куда вы в путь-дорогу?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Клоун:</w:t>
      </w:r>
      <w:r w:rsidRPr="00D836BB">
        <w:rPr>
          <w:rFonts w:ascii="Times New Roman" w:hAnsi="Times New Roman"/>
          <w:sz w:val="28"/>
          <w:szCs w:val="28"/>
        </w:rPr>
        <w:t xml:space="preserve"> Лето мы встречать идем,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Громко песенки поем!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Мальвина:</w:t>
      </w:r>
      <w:r w:rsidRPr="00D836BB">
        <w:rPr>
          <w:rFonts w:ascii="Times New Roman" w:hAnsi="Times New Roman"/>
          <w:sz w:val="28"/>
          <w:szCs w:val="28"/>
        </w:rPr>
        <w:t xml:space="preserve"> Вам ребята помогу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 xml:space="preserve">и дорогу укажу. 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Чтоб дорогу вам узнать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Нужно солнце нарисовать!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836BB">
        <w:rPr>
          <w:rFonts w:ascii="Times New Roman" w:hAnsi="Times New Roman"/>
          <w:sz w:val="28"/>
          <w:szCs w:val="28"/>
          <w:u w:val="single"/>
        </w:rPr>
        <w:t>Ребята, давайте мы все вместе нарисуем солнышки на асфальте. Дети рисуют мелками под музыку «я рисую солнце.»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Солнышко красно,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Гори-гори ясно!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 xml:space="preserve">В </w:t>
      </w:r>
      <w:bookmarkStart w:id="0" w:name="_GoBack"/>
      <w:bookmarkEnd w:id="0"/>
      <w:r w:rsidRPr="00D836BB">
        <w:rPr>
          <w:rFonts w:ascii="Times New Roman" w:hAnsi="Times New Roman"/>
          <w:sz w:val="28"/>
          <w:szCs w:val="28"/>
        </w:rPr>
        <w:t>небо пташкой залети,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Нашу землю освети,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Чтоб садам и огородам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Зеленеть, цвести, расти!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Солнышко красно,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Гори-гори ясно!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В небе рыбкой поплыви,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Нашу землю оживи,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Всех на свете ребятишек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Обогрей, оздорови!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Что ж ребята молодцы, ждет вас лето впереди!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Вы в дорогу собирайтесь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И все прямо направляйтесь!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До свиданья детвора!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836BB">
        <w:rPr>
          <w:rFonts w:ascii="Times New Roman" w:hAnsi="Times New Roman"/>
          <w:sz w:val="28"/>
          <w:szCs w:val="28"/>
          <w:u w:val="single"/>
        </w:rPr>
        <w:t xml:space="preserve">Дети идут дальше под музыку «Наши звонкие голоса» </w:t>
      </w:r>
      <w:r w:rsidRPr="00D836BB">
        <w:rPr>
          <w:rFonts w:ascii="Times New Roman" w:hAnsi="Times New Roman"/>
          <w:b/>
          <w:sz w:val="28"/>
          <w:szCs w:val="28"/>
          <w:u w:val="single"/>
        </w:rPr>
        <w:t xml:space="preserve">и встречают Буратино. 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Я, ребята, Буратино!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Мне Мальвина позвонила,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 лету в гости вы идете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Громко песенки поете.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836BB">
        <w:rPr>
          <w:rFonts w:ascii="Times New Roman" w:hAnsi="Times New Roman"/>
          <w:sz w:val="28"/>
          <w:szCs w:val="28"/>
          <w:u w:val="single"/>
        </w:rPr>
        <w:t>Ребята, давайте встанем в круг и споем песню, от которой у всех на лицах появятся улыбки.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836BB">
        <w:rPr>
          <w:rFonts w:ascii="Times New Roman" w:hAnsi="Times New Roman"/>
          <w:sz w:val="28"/>
          <w:szCs w:val="28"/>
          <w:u w:val="single"/>
        </w:rPr>
        <w:t>Дети исполняют песню «Улыбка»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Буратино:</w:t>
      </w:r>
      <w:r w:rsidRPr="00D836BB">
        <w:rPr>
          <w:rFonts w:ascii="Times New Roman" w:hAnsi="Times New Roman"/>
          <w:sz w:val="28"/>
          <w:szCs w:val="28"/>
        </w:rPr>
        <w:t xml:space="preserve"> Предлагаю не стоять. А немного поиграть. 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  <w:u w:val="single"/>
        </w:rPr>
        <w:t>А сейчас мы с вами поиграем в игру.</w:t>
      </w:r>
      <w:r w:rsidRPr="00D836BB">
        <w:rPr>
          <w:rFonts w:ascii="Times New Roman" w:hAnsi="Times New Roman"/>
          <w:sz w:val="28"/>
          <w:szCs w:val="28"/>
        </w:rPr>
        <w:t xml:space="preserve"> Если вы со мной согласны хлопайте в ладоши говорите «да», если не согласны топайте ногами и говорите «нет»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Нет рассеянных средь вас. (Хлопают.) «да»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Все внимательны у нас. (Хлопают.) «да»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Караси в реке живут. (Хлопают.) «да»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На сосне грибы растут. (Топают.) «нет»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Любит мишка сладкий мед. (Хлопают.) «да»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lastRenderedPageBreak/>
        <w:t>В поле едет пароход. (Топают.) «нет»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Дождь прошел — остались лужи. (Хлопают.) «да»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Заяц с волком крепко дружит. (Топают.) «нет»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Ночь пройдет — настанет день. (Хлопают) «да»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Маме помогать вам лень. (Топают) «нет»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Праздник дружно провели. (Хлопают.) «да»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И домой вы не пойдете. (Топают.) «нет»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Буратино:</w:t>
      </w:r>
      <w:r w:rsidRPr="00D836BB">
        <w:rPr>
          <w:rFonts w:ascii="Times New Roman" w:hAnsi="Times New Roman"/>
          <w:sz w:val="28"/>
          <w:szCs w:val="28"/>
        </w:rPr>
        <w:t xml:space="preserve"> Молодцы!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Буратино:</w:t>
      </w:r>
      <w:r w:rsidRPr="00D836BB">
        <w:rPr>
          <w:rFonts w:ascii="Times New Roman" w:hAnsi="Times New Roman"/>
          <w:sz w:val="28"/>
          <w:szCs w:val="28"/>
        </w:rPr>
        <w:t xml:space="preserve"> А сейчас я предлагаю нашим малышам поиграть в игру "Как живешь?"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  <w:u w:val="single"/>
        </w:rPr>
        <w:t>Проводится игра "Как живешь?"</w:t>
      </w:r>
      <w:r w:rsidRPr="00D836BB">
        <w:rPr>
          <w:rFonts w:ascii="Times New Roman" w:hAnsi="Times New Roman"/>
          <w:sz w:val="28"/>
          <w:szCs w:val="28"/>
        </w:rPr>
        <w:t xml:space="preserve"> (для малышей)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Дети движениями показывают, то о чем говорится в тексте.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Как живешь? – Вот так! (выставляют большой палец вперед)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Как идешь? – Вот так! (идут на месте)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Как плывешь? – Вот так! (имитируют плавание)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Как бежишь? – Вот так! (бег наместе)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Как грустишь? – Вот так! (грустят)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А шалишь? – Вот так! (кривляются)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А грозишь? – Вот так! (грозят друг другу пальчиком)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Игра повторяется 3 раза, каждый раз темп становится быстрее.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Ну, ребята, Молодцы, Порадовали!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А сейчас я подскажу вам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В гости к лету как пройти.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  <w:u w:val="single"/>
        </w:rPr>
        <w:t xml:space="preserve">Дети идут дальше под музыку  «Вместе весело шагать» и </w:t>
      </w:r>
      <w:r w:rsidRPr="00D836BB">
        <w:rPr>
          <w:rFonts w:ascii="Times New Roman" w:hAnsi="Times New Roman"/>
          <w:b/>
          <w:sz w:val="28"/>
          <w:szCs w:val="28"/>
        </w:rPr>
        <w:t>встречают Бармалея.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 xml:space="preserve">Бармалей: </w:t>
      </w:r>
      <w:r w:rsidRPr="00D836BB">
        <w:rPr>
          <w:rFonts w:ascii="Times New Roman" w:hAnsi="Times New Roman"/>
          <w:sz w:val="28"/>
          <w:szCs w:val="28"/>
        </w:rPr>
        <w:t>Ребята, давайте мы немножко покричим, если вы согласны со мной, говорите «ДА»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- настроение отличное? - Да! - компания приличная? - Да!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- все так считают? - Да! - все летом отдыхают? - Да!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- мы всё сумели? - Да! - мы везде успели? - Да!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- дружить мы умеем? - Да! - соперников одолеем? - Да!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- вы умеете играть? - Да! Так давайте начинать!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 xml:space="preserve"> Бармалей играет с ними в игры «Перетяни канат», "Солнышко»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836BB">
        <w:rPr>
          <w:rFonts w:ascii="Times New Roman" w:hAnsi="Times New Roman"/>
          <w:sz w:val="28"/>
          <w:szCs w:val="28"/>
        </w:rPr>
        <w:t>(Два желтых обруча и желтые гимнастические палки, из них дети делают «солнышко», в командах по 10 детей)</w:t>
      </w:r>
      <w:r w:rsidRPr="00D836BB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 xml:space="preserve">Бармалей: </w:t>
      </w:r>
      <w:r w:rsidRPr="00D836BB">
        <w:rPr>
          <w:rFonts w:ascii="Times New Roman" w:hAnsi="Times New Roman"/>
          <w:sz w:val="28"/>
          <w:szCs w:val="28"/>
        </w:rPr>
        <w:t>Ну, ребята, Молодцы, Порезвились от души!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А сейчас мне пора!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До свидания детвора!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836BB">
        <w:rPr>
          <w:rFonts w:ascii="Times New Roman" w:hAnsi="Times New Roman"/>
          <w:sz w:val="28"/>
          <w:szCs w:val="28"/>
          <w:u w:val="single"/>
        </w:rPr>
        <w:t>Дети идут дальше под музыку «Дорога детства».</w:t>
      </w:r>
      <w:r w:rsidRPr="00D836BB">
        <w:rPr>
          <w:rFonts w:ascii="Times New Roman" w:hAnsi="Times New Roman"/>
          <w:sz w:val="28"/>
          <w:szCs w:val="28"/>
        </w:rPr>
        <w:t xml:space="preserve"> Навстречу выезжает на велосипеде </w:t>
      </w:r>
      <w:r w:rsidRPr="00D836BB">
        <w:rPr>
          <w:rFonts w:ascii="Times New Roman" w:hAnsi="Times New Roman"/>
          <w:b/>
          <w:sz w:val="28"/>
          <w:szCs w:val="28"/>
          <w:u w:val="single"/>
        </w:rPr>
        <w:t>Доктор Айболит.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lastRenderedPageBreak/>
        <w:t>Здравствуйте, дети! Я добрый доктор Айболит! У кого живот болит? Может болен кто из вас?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Клоун:</w:t>
      </w:r>
      <w:r w:rsidRPr="00D836BB">
        <w:rPr>
          <w:rFonts w:ascii="Times New Roman" w:hAnsi="Times New Roman"/>
          <w:sz w:val="28"/>
          <w:szCs w:val="28"/>
        </w:rPr>
        <w:t xml:space="preserve"> Здравствуй, доктор Айболит. Спасибо тебе за заботу, но у нас нет больных.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Д. А.</w:t>
      </w:r>
      <w:r w:rsidRPr="00D836BB">
        <w:rPr>
          <w:rFonts w:ascii="Times New Roman" w:hAnsi="Times New Roman"/>
          <w:sz w:val="28"/>
          <w:szCs w:val="28"/>
        </w:rPr>
        <w:t xml:space="preserve"> Не может быть я должен это проверить. (Достает фонондескоп и начинает слушать детей). Кто кашляет? А есть ли у вас девочки чумазые? А кто мыла боится? А зарядку по утрам делаете? Ну-ка, дети становитесь, и зарядку покажите. 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836BB">
        <w:rPr>
          <w:rFonts w:ascii="Times New Roman" w:hAnsi="Times New Roman"/>
          <w:sz w:val="28"/>
          <w:szCs w:val="28"/>
          <w:u w:val="single"/>
        </w:rPr>
        <w:t>Дети выполняют зарядку по музыку.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Д. А.</w:t>
      </w:r>
      <w:r w:rsidRPr="00D836BB">
        <w:rPr>
          <w:rFonts w:ascii="Times New Roman" w:hAnsi="Times New Roman"/>
          <w:sz w:val="28"/>
          <w:szCs w:val="28"/>
        </w:rPr>
        <w:t xml:space="preserve"> Молодцы, ребята! Теперь я знаю, что зарядку вы делаете, все здоровы.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Клоун:</w:t>
      </w:r>
      <w:r w:rsidRPr="00D836BB">
        <w:rPr>
          <w:rFonts w:ascii="Times New Roman" w:hAnsi="Times New Roman"/>
          <w:sz w:val="28"/>
          <w:szCs w:val="28"/>
        </w:rPr>
        <w:t xml:space="preserve"> а еще они очень любят разгадывать загадки!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Доктор Айболит</w:t>
      </w:r>
      <w:r w:rsidRPr="00D836BB">
        <w:rPr>
          <w:rFonts w:ascii="Times New Roman" w:hAnsi="Times New Roman"/>
          <w:sz w:val="28"/>
          <w:szCs w:val="28"/>
        </w:rPr>
        <w:t>: ну тогда слушайте мои загадки! Очень сложные загадки! Сможете их отгадать? (Да)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836BB">
        <w:rPr>
          <w:rFonts w:ascii="Times New Roman" w:hAnsi="Times New Roman"/>
          <w:sz w:val="28"/>
          <w:szCs w:val="28"/>
          <w:u w:val="single"/>
        </w:rPr>
        <w:t>Загадки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В овощах и фруктах есть.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Детям нужно много есть.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Есть еще таблетки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Вкусом, как конфетки.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Принимают для здоровья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Их холодною порою.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Для Сашули и Полины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Что полезно….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(витамины) Он стеклянный, очень важный.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Мамам точно он расскажет,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Какова температура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И нужна ли вам микстура.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Держим мы его под мышкой: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И девчонки, и мальчишки,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Что же это?- …. (градусник)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В светлом магазине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Ты увидишь на витрине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Не одежду, не продукты,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Здесь микстура и таблетки,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 xml:space="preserve">Здесь горчичники, пипетки. 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Мази, капли и бальзамы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 xml:space="preserve">Для тебя, для папы с мамой. 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Для здоровья человека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Открывает дверь….(аптека)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Доктор Айболит:</w:t>
      </w:r>
      <w:r w:rsidRPr="00D836BB">
        <w:rPr>
          <w:rFonts w:ascii="Times New Roman" w:hAnsi="Times New Roman"/>
          <w:sz w:val="28"/>
          <w:szCs w:val="28"/>
        </w:rPr>
        <w:t>Ну, молодцы, справились с моими загадками!  Я  могу возвращаться в больницу, к своим зайчатам, лисятам. До свидания! Уезжает на велосипеде.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Клоун:</w:t>
      </w:r>
      <w:r w:rsidRPr="00D836BB">
        <w:rPr>
          <w:rFonts w:ascii="Times New Roman" w:hAnsi="Times New Roman"/>
          <w:sz w:val="28"/>
          <w:szCs w:val="28"/>
        </w:rPr>
        <w:t xml:space="preserve"> Что, ребята, вы устали?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Лето мы не повстречали.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Вернемся в детский сад сейчас,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Может лето там ждет нас!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836BB">
        <w:rPr>
          <w:rFonts w:ascii="Times New Roman" w:hAnsi="Times New Roman"/>
          <w:sz w:val="28"/>
          <w:szCs w:val="28"/>
          <w:u w:val="single"/>
        </w:rPr>
        <w:lastRenderedPageBreak/>
        <w:t>Дети подходят к главному входу, звучит музыка «Вот оно какое наше лето».</w:t>
      </w:r>
      <w:r w:rsidRPr="00D836BB">
        <w:rPr>
          <w:rFonts w:ascii="Times New Roman" w:hAnsi="Times New Roman"/>
          <w:sz w:val="28"/>
          <w:szCs w:val="28"/>
        </w:rPr>
        <w:t xml:space="preserve"> Навстречу детям выходит </w:t>
      </w:r>
      <w:r w:rsidRPr="00D836BB">
        <w:rPr>
          <w:rFonts w:ascii="Times New Roman" w:hAnsi="Times New Roman"/>
          <w:b/>
          <w:sz w:val="28"/>
          <w:szCs w:val="28"/>
          <w:u w:val="single"/>
        </w:rPr>
        <w:t>Лето.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Лето:</w:t>
      </w:r>
      <w:r w:rsidRPr="00D836BB">
        <w:rPr>
          <w:rFonts w:ascii="Times New Roman" w:hAnsi="Times New Roman"/>
          <w:sz w:val="28"/>
          <w:szCs w:val="28"/>
        </w:rPr>
        <w:t xml:space="preserve"> Здравствуйте, ребята!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Я лето красное, я солнышком богатое!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Его цветы в моем венке горят,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Цветы живые – это мой наряд!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Дети хором:</w:t>
      </w:r>
      <w:r w:rsidRPr="00D836BB">
        <w:rPr>
          <w:rFonts w:ascii="Times New Roman" w:hAnsi="Times New Roman"/>
          <w:sz w:val="28"/>
          <w:szCs w:val="28"/>
        </w:rPr>
        <w:t xml:space="preserve"> Здравствуй, лето! Здравствуй, лето!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Ярким солнцем все согрето!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В лес зеленый побежим,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На полянке полежим!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Здравствуй, ягода лесная!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Здравствуй, белка озорная!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Снова лето к нам пришло!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Это очень хорошо!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Клоун:</w:t>
      </w:r>
      <w:r w:rsidRPr="00D836BB">
        <w:rPr>
          <w:rFonts w:ascii="Times New Roman" w:hAnsi="Times New Roman"/>
          <w:sz w:val="28"/>
          <w:szCs w:val="28"/>
        </w:rPr>
        <w:t xml:space="preserve"> Вот и встретили мы лето,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Оно зеленью одето.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Снова лето к нам пришло,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Это очень хорошо!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Лето в круг всех созывай,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Танцевать нас приглашай.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  <w:u w:val="single"/>
        </w:rPr>
        <w:t>Все собираются в круг, танцуют Танец «Буги-вуги»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 xml:space="preserve">КЛОУН 1  </w:t>
      </w:r>
      <w:r w:rsidRPr="00D836BB">
        <w:rPr>
          <w:rFonts w:ascii="Times New Roman" w:hAnsi="Times New Roman"/>
          <w:sz w:val="28"/>
          <w:szCs w:val="28"/>
        </w:rPr>
        <w:t>Здравствуйте, Здравствуйте, Здравствуйте!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Я рад приветствовать вас!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Как много светлых улыбок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Я вижу на лицах сейчас.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Сегодня первое июня, первый день лета и сегодня же отмечается Международный день защиты детей. Так что сегодня ваш день, дорогие ребята.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КЛОУН 2</w:t>
      </w:r>
      <w:r w:rsidRPr="00D836BB">
        <w:rPr>
          <w:rFonts w:ascii="Times New Roman" w:hAnsi="Times New Roman"/>
          <w:sz w:val="28"/>
          <w:szCs w:val="28"/>
        </w:rPr>
        <w:t xml:space="preserve"> Первый день цветного лета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Вместе нас собрал, друзья.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Праздник детства, песен, света,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Праздник мира и добра!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 xml:space="preserve">КЛОУН 1: </w:t>
      </w:r>
      <w:r w:rsidRPr="00D836BB">
        <w:rPr>
          <w:rFonts w:ascii="Times New Roman" w:hAnsi="Times New Roman"/>
          <w:sz w:val="28"/>
          <w:szCs w:val="28"/>
        </w:rPr>
        <w:t>Ребята, давайте мы немножко покричим, если вы согласны со мной, говорите «ДА»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- настроение отличное? - Да! - компания приличная? - Да!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- все так считают? - Да! - все летом отдыхают? - Да!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- мы всё сумели? - Да! - мы везде успели? - Да!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- дружить мы умеем? - Да! - соперников одолеем? - Да!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- вы умеете играть? - Да! Так давайте начинать!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>ЭСТАФЕТЫ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lastRenderedPageBreak/>
        <w:t xml:space="preserve">На болоте. 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Двум участникам дают по два листа бумаги. Они должны пройти через "болото" по "кочкам" - листам бумаги. Нужно положить лист на пол, стать на него двумя ногами, а другой лист положить впереди себя. Переступить на другой лист, обернуться, взять снова первый лист и положить впереди себя. И так, кто первый пройдет через комнату и вернется назад.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 xml:space="preserve">Не хуже чем кенгуру. 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Нужно пропрыгать определенное расстояние, зажав между коленями обычный или теннисный мяч. Если мяч падает на землю, бегун поднимает его, снова зажимает коленями и продолжает прыжки.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>Нарисуй солнышко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В этой эстафетной игре принимают участие команды, каждая из которых выстраивается в колонну по одному. 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>Поезд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Перед командами, стоящими в колоннах, проводится стартовая линия, а в 10-12 м от каждой из них ставятся стойки или кладутся набивные мячи. По сигналу ведущего первые номера из каждой команды бегут к стойкам, обегают их, возвращаются к своей колонне, но не останавливаются, а огибают её и снова бегут к стойкам. Когда они пересекают стартовую черту, к ними присоединяются вторые номера, обхватив первые за пояс. Теперь уже игроки вдвоём обегают стойку. Точно так же к ним присоединяются третьи номера и т. д. Игра заканчивается, когда вся команда, изображающая вагончики поезда, финиширует. В игре большая нагрузка приходится на первые номера, поэтому при повторении игры участники в колоннах располагаются в обратном порядке.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>Три прыжка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Участники делятся на две команды. На расстоянии 8-10 м. от линии старта положить скакалку и обруч. После сигнала 1-ый, добежав до скакалки, берет ее в руки, делает на месте три прыжка, кладет и бежит назад. 2-ой берет обруч и делает через него три прыжка и идет чередование скакалки и обруча. Чья команда быстрее справится, та и победит.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>Гонка мячей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 xml:space="preserve">Играющие делятся на две, три или четыре команды и становятся в колонны по одному. У стоящих впереди по мячу. По сигналу руководителя начинается передача мячей назад. Когда мяч дойдет до стоящего сзади, он бежит с мячом в голову колонны, становится первым и начинает передачу мяча назад и т. д. Игра продолжается до тех пор, пока каждый из игроков команды не побывает первым. Надо следить за там, чтобы мяч передавался с прямыми руками с наклоном назад, а дистанция в колоннах была бы не менее шага. </w:t>
      </w:r>
      <w:r w:rsidRPr="00D836BB">
        <w:rPr>
          <w:rFonts w:ascii="Times New Roman" w:hAnsi="Times New Roman"/>
          <w:sz w:val="28"/>
          <w:szCs w:val="28"/>
        </w:rPr>
        <w:lastRenderedPageBreak/>
        <w:t>Усложнение: перед передачей мяча подбросить мяч вверх, поймать его после хлопка и передать над головой следующему участнику.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>Игольное ушко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Вдоль линии эстафеты на земле лежат 2 или 3 обруча. Направляющий, первый должен добежать до первого обруча, поднять его и продеть через себя. Затем со следующими обручами так же. И так на обратном пути. Затем передать эстафету следующему.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 xml:space="preserve">Переправа. 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Дети делятся на две команды, которые "отдыхают на речке". У каждой команды по обручу - это "лодка". Команды должны переплыть в "лодке" с одного берега на другой. Определяются линии старта и финиша. За сигналом ведущего первые игроки садятся в "лодку", берут с собой одного игрока и помогает ему переплыть на другой берег. Затем возвращаются за следующим. Можно брать с собой только одного пассажира. Команда, которая быстрее оказалась на другом берегу, выигрывает.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>Шапка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По сигналу ребенок бежит к стойке, снимает с нее шапку и бежит с ней в команду. Передает эстафету. Второй участник бежит с шапкой до стойки, надевает на нее шапку и возвращается в команду. Усложнение: до стойки продвигаться прыжками «классиками»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>Ловкие белки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Белка должна ловко прыгать с дерева на дерево (из обруча в обруч, перенося при этом орехи (мячи).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</w:rPr>
        <w:t>Туннель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Эстафета выполняется потоком на коленях. Последний участник проползает на четвереньках в туннеле и встает первым. Эстафета заканчивается, когда первый участник встанет на свое место.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КЛОУН2:</w:t>
      </w:r>
      <w:r w:rsidRPr="00D836BB">
        <w:rPr>
          <w:rFonts w:ascii="Times New Roman" w:hAnsi="Times New Roman"/>
          <w:sz w:val="28"/>
          <w:szCs w:val="28"/>
        </w:rPr>
        <w:t xml:space="preserve"> А сейчас я предлагаю нашим малышам поиграть в игру "Как живешь?"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  <w:u w:val="single"/>
        </w:rPr>
        <w:t>Проводится игра "Как живешь?"</w:t>
      </w:r>
      <w:r w:rsidRPr="00D836BB">
        <w:rPr>
          <w:rFonts w:ascii="Times New Roman" w:hAnsi="Times New Roman"/>
          <w:sz w:val="28"/>
          <w:szCs w:val="28"/>
        </w:rPr>
        <w:t xml:space="preserve"> (для малышей)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Дети движениями показывают, то о чем говорится в тексте.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Как живешь? – Вот так! (выставляют большой палец вперед)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Как идешь? – Вот так! (идут на месте)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Как плывешь? – Вот так! (имитируют плавание)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Как бежишь? – Вот так! (бег наместе)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Как грустишь? – Вот так! (грустят)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А шалишь? – Вот так! (кривляются)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А грозишь? – Вот так! (грозят друг другу пальчиком)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Игра повторяется 3 раза, каждый раз темп становится быстрее.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Ну, ребята, Молодцы, Порадовали!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 xml:space="preserve">КЛОУН 1 </w:t>
      </w:r>
      <w:r w:rsidRPr="00D836BB">
        <w:rPr>
          <w:rFonts w:ascii="Times New Roman" w:hAnsi="Times New Roman"/>
          <w:sz w:val="28"/>
          <w:szCs w:val="28"/>
          <w:u w:val="single"/>
        </w:rPr>
        <w:t>Ребята, давайте мы все вместе нашему лету нарисуем  на асфальте веселые картинки. Дети рисуют мелками под музыку.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b/>
          <w:sz w:val="28"/>
          <w:szCs w:val="28"/>
          <w:u w:val="single"/>
        </w:rPr>
        <w:t>Клоун 2:</w:t>
      </w:r>
      <w:r w:rsidRPr="00D836BB">
        <w:rPr>
          <w:rFonts w:ascii="Times New Roman" w:hAnsi="Times New Roman"/>
          <w:sz w:val="28"/>
          <w:szCs w:val="28"/>
        </w:rPr>
        <w:t xml:space="preserve"> Вот и встретили мы лето,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Оно зеленью одето.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Снова лето к нам пришло,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lastRenderedPageBreak/>
        <w:t>Это очень хорошо!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Лето в круг всех созывает,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</w:rPr>
        <w:t>Танцевать нас приглашает.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6BB">
        <w:rPr>
          <w:rFonts w:ascii="Times New Roman" w:hAnsi="Times New Roman"/>
          <w:sz w:val="28"/>
          <w:szCs w:val="28"/>
          <w:u w:val="single"/>
        </w:rPr>
        <w:t>Все собираются в круг, танцуют Танец «Буги-вуги»</w:t>
      </w: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836BB" w:rsidRPr="00D836BB" w:rsidRDefault="00D836BB" w:rsidP="00D836B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01E8A" w:rsidRPr="00D836BB" w:rsidRDefault="00E01E8A">
      <w:pPr>
        <w:rPr>
          <w:rFonts w:ascii="Times New Roman" w:hAnsi="Times New Roman"/>
          <w:sz w:val="28"/>
          <w:szCs w:val="28"/>
        </w:rPr>
      </w:pPr>
    </w:p>
    <w:sectPr w:rsidR="00E01E8A" w:rsidRPr="00D8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0B"/>
    <w:rsid w:val="00910650"/>
    <w:rsid w:val="00D836BB"/>
    <w:rsid w:val="00E01E8A"/>
    <w:rsid w:val="00E5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B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B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1823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2020-08-17T03:50:00Z</dcterms:created>
  <dcterms:modified xsi:type="dcterms:W3CDTF">2020-08-17T03:51:00Z</dcterms:modified>
</cp:coreProperties>
</file>